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启动会签到表</w:t>
      </w:r>
    </w:p>
    <w:bookmarkEnd w:id="1"/>
    <w:tbl>
      <w:tblPr>
        <w:tblStyle w:val="9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477"/>
        <w:gridCol w:w="1997"/>
        <w:gridCol w:w="1693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8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申办者</w:t>
            </w:r>
          </w:p>
        </w:tc>
        <w:tc>
          <w:tcPr>
            <w:tcW w:w="78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机构受理号</w:t>
            </w:r>
          </w:p>
        </w:tc>
        <w:tc>
          <w:tcPr>
            <w:tcW w:w="3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主要研究者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会议日期</w:t>
            </w:r>
          </w:p>
        </w:tc>
        <w:tc>
          <w:tcPr>
            <w:tcW w:w="3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会议地点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所属科室/单位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rFonts w:hint="default" w:ascii="Times New Roman" w:hAnsi="Times New Roman" w:eastAsia="等线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42481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  <w:p>
                          <w:pPr>
                            <w:pStyle w:val="7"/>
                          </w:pPr>
                        </w:p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33.4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41bjvSAAAABAEAAA8AAAAAAAAAAQAgAAAA&#10;IgAAAGRycy9kb3ducmV2LnhtbFBLAQIUABQAAAAIAIdO4kC6rPuJ2AEAAKMDAAAOAAAAAAAAAAEA&#10;IAAAACE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</w:p>
                  <w:p>
                    <w:pPr>
                      <w:pStyle w:val="7"/>
                    </w:pPr>
                  </w:p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YY-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JG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-SOP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(GL)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-00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3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-A.00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2                                 </w:t>
    </w:r>
    <w:r>
      <w:rPr>
        <w:rFonts w:hint="eastAsia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 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                     版本号：3.0</w:t>
    </w: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  <w:bookmarkStart w:id="0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2" name="图片 2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>
    <w:pPr>
      <w:pStyle w:val="8"/>
      <w:jc w:val="center"/>
      <w:rPr>
        <w:rFonts w:hint="eastAsia"/>
      </w:rPr>
    </w:pPr>
    <w:r>
      <w:rPr>
        <w:rFonts w:hint="eastAsia" w:ascii="等线" w:hAnsi="等线" w:eastAsia="等线" w:cs="等线"/>
        <w:lang w:val="en-US" w:eastAsia="zh-CN"/>
      </w:rPr>
      <w:t>药物临床试验项目启动的</w:t>
    </w:r>
    <w:r>
      <w:rPr>
        <w:rFonts w:hint="default" w:ascii="Times New Roman" w:hAnsi="Times New Roman" w:eastAsia="等线" w:cs="Times New Roman"/>
        <w:lang w:val="en-US" w:eastAsia="zh-CN"/>
      </w:rPr>
      <w:t>SOP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Y2VmYjczMzUyYzM5YTdlMDhmNzIwYzk2NjY3OWYifQ=="/>
  </w:docVars>
  <w:rsids>
    <w:rsidRoot w:val="00172A27"/>
    <w:rsid w:val="00075179"/>
    <w:rsid w:val="002012DF"/>
    <w:rsid w:val="002A05D6"/>
    <w:rsid w:val="00397DD2"/>
    <w:rsid w:val="004F61B7"/>
    <w:rsid w:val="0053324C"/>
    <w:rsid w:val="006E67C9"/>
    <w:rsid w:val="007A6973"/>
    <w:rsid w:val="007C4F93"/>
    <w:rsid w:val="007D0ACD"/>
    <w:rsid w:val="0080097C"/>
    <w:rsid w:val="00837AA6"/>
    <w:rsid w:val="00C57FEC"/>
    <w:rsid w:val="00CE38C2"/>
    <w:rsid w:val="00D220E8"/>
    <w:rsid w:val="00F452C5"/>
    <w:rsid w:val="01D4202A"/>
    <w:rsid w:val="095F5A29"/>
    <w:rsid w:val="09717DB6"/>
    <w:rsid w:val="0B1664AA"/>
    <w:rsid w:val="0C4960EC"/>
    <w:rsid w:val="196377F0"/>
    <w:rsid w:val="1AA55A0F"/>
    <w:rsid w:val="1C5E16C3"/>
    <w:rsid w:val="200F7C7C"/>
    <w:rsid w:val="27536E85"/>
    <w:rsid w:val="277327DA"/>
    <w:rsid w:val="2B64798D"/>
    <w:rsid w:val="2D64317E"/>
    <w:rsid w:val="2FB41BE1"/>
    <w:rsid w:val="34FF38FF"/>
    <w:rsid w:val="38524418"/>
    <w:rsid w:val="39D62FF1"/>
    <w:rsid w:val="40F25602"/>
    <w:rsid w:val="41601281"/>
    <w:rsid w:val="4AE53EF0"/>
    <w:rsid w:val="4C3B6274"/>
    <w:rsid w:val="4E2A3937"/>
    <w:rsid w:val="5160377D"/>
    <w:rsid w:val="52445D4D"/>
    <w:rsid w:val="552F57ED"/>
    <w:rsid w:val="56E2511B"/>
    <w:rsid w:val="588130D0"/>
    <w:rsid w:val="5A4E660B"/>
    <w:rsid w:val="5C5D0D87"/>
    <w:rsid w:val="630006BE"/>
    <w:rsid w:val="64AF6AA7"/>
    <w:rsid w:val="6635648C"/>
    <w:rsid w:val="6F413BF1"/>
    <w:rsid w:val="70590FC3"/>
    <w:rsid w:val="70DA5537"/>
    <w:rsid w:val="71F810C1"/>
    <w:rsid w:val="759F1068"/>
    <w:rsid w:val="79F54998"/>
    <w:rsid w:val="7AF615AD"/>
    <w:rsid w:val="7B7FE731"/>
    <w:rsid w:val="7C002013"/>
    <w:rsid w:val="7F65BF46"/>
    <w:rsid w:val="7FFF7084"/>
    <w:rsid w:val="BD7F4A8C"/>
    <w:rsid w:val="E96F2A44"/>
    <w:rsid w:val="ED573C1B"/>
    <w:rsid w:val="FE760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"/>
    <w:qFormat/>
    <w:uiPriority w:val="0"/>
    <w:pPr>
      <w:keepNext/>
      <w:widowControl/>
      <w:spacing w:before="240" w:beforeLines="0" w:after="60" w:afterLines="0"/>
      <w:jc w:val="left"/>
      <w:outlineLvl w:val="1"/>
    </w:pPr>
    <w:rPr>
      <w:rFonts w:ascii="Cambria" w:hAnsi="Cambria" w:eastAsia="宋体"/>
      <w:b/>
      <w:bCs/>
      <w:i/>
      <w:iCs/>
      <w:sz w:val="28"/>
      <w:szCs w:val="28"/>
      <w:lang w:val="en-US" w:eastAsia="en-US" w:bidi="en-US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2 Char"/>
    <w:link w:val="4"/>
    <w:qFormat/>
    <w:uiPriority w:val="0"/>
    <w:rPr>
      <w:rFonts w:ascii="Cambria" w:hAnsi="Cambria" w:eastAsia="宋体"/>
      <w:b/>
      <w:bCs/>
      <w:i/>
      <w:iCs/>
      <w:sz w:val="28"/>
      <w:szCs w:val="28"/>
      <w:lang w:val="en-US" w:eastAsia="en-US" w:bidi="en-US"/>
    </w:rPr>
  </w:style>
  <w:style w:type="character" w:customStyle="1" w:styleId="13">
    <w:name w:val="页眉 Char"/>
    <w:link w:val="8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Administration &amp; Finance</Company>
  <Pages>1</Pages>
  <Words>52</Words>
  <Characters>52</Characters>
  <Lines>7</Lines>
  <Paragraphs>2</Paragraphs>
  <TotalTime>0</TotalTime>
  <ScaleCrop>false</ScaleCrop>
  <LinksUpToDate>false</LinksUpToDate>
  <CharactersWithSpaces>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2011-04-13T10:38:00Z</dcterms:created>
  <dc:creator>80009386</dc:creator>
  <cp:lastModifiedBy>mxj</cp:lastModifiedBy>
  <cp:lastPrinted>2011-08-04T17:03:00Z</cp:lastPrinted>
  <dcterms:modified xsi:type="dcterms:W3CDTF">2023-11-15T03:58:16Z</dcterms:modified>
  <dc:title>临床试验方案审核申请表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D7B352A66B8645CF91005F8548CEDAC7_13</vt:lpwstr>
  </property>
</Properties>
</file>